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32"/>
        </w:tabs>
        <w:rPr>
          <w:rFonts w:ascii="黑体" w:hAnsi="黑体" w:eastAsia="黑体"/>
          <w:sz w:val="32"/>
          <w:szCs w:val="32"/>
        </w:rPr>
      </w:pPr>
      <w:r>
        <w:rPr>
          <w:rFonts w:hint="eastAsia" w:ascii="黑体" w:hAnsi="黑体" w:eastAsia="黑体"/>
          <w:sz w:val="32"/>
          <w:szCs w:val="32"/>
        </w:rPr>
        <w:t>附件</w:t>
      </w:r>
      <w:r>
        <w:rPr>
          <w:rFonts w:hint="eastAsia" w:ascii="Times New Roman" w:hAnsi="Times New Roman" w:eastAsia="黑体"/>
          <w:sz w:val="32"/>
          <w:szCs w:val="32"/>
        </w:rPr>
        <w:t>2</w:t>
      </w:r>
    </w:p>
    <w:p>
      <w:pPr>
        <w:snapToGrid w:val="0"/>
        <w:spacing w:after="156" w:afterLines="50" w:line="56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第十八届广东大学生校园文体艺术节活动之粤港澳青年大学生短视频比赛</w:t>
      </w:r>
      <w:r>
        <w:rPr>
          <w:rFonts w:ascii="Times New Roman" w:hAnsi="Times New Roman" w:eastAsia="方正小标宋简体"/>
          <w:sz w:val="36"/>
          <w:szCs w:val="36"/>
        </w:rPr>
        <w:t>报名汇总表</w:t>
      </w:r>
    </w:p>
    <w:p>
      <w:pPr>
        <w:snapToGrid w:val="0"/>
        <w:spacing w:after="156" w:afterLines="50" w:line="560" w:lineRule="exact"/>
        <w:ind w:firstLine="640" w:firstLineChars="200"/>
        <w:rPr>
          <w:rFonts w:ascii="Times New Roman" w:hAnsi="Times New Roman" w:eastAsia="方正仿宋_GBK"/>
          <w:bCs/>
          <w:sz w:val="32"/>
          <w:szCs w:val="32"/>
          <w:u w:val="single"/>
        </w:rPr>
      </w:pPr>
      <w:r>
        <w:rPr>
          <w:rFonts w:ascii="Times New Roman" w:hAnsi="Times New Roman" w:eastAsia="方正仿宋_GBK"/>
          <w:bCs/>
          <w:sz w:val="32"/>
          <w:szCs w:val="32"/>
        </w:rPr>
        <w:t>单位名称（盖章）：</w:t>
      </w:r>
      <w:r>
        <w:rPr>
          <w:rFonts w:ascii="Times New Roman" w:hAnsi="Times New Roman" w:eastAsia="方正仿宋_GBK"/>
          <w:bCs/>
          <w:sz w:val="32"/>
          <w:szCs w:val="32"/>
          <w:u w:val="single"/>
        </w:rPr>
        <w:t xml:space="preserve">    </w:t>
      </w:r>
      <w:r>
        <w:rPr>
          <w:rFonts w:ascii="Times New Roman" w:hAnsi="Times New Roman" w:eastAsia="方正仿宋_GBK"/>
          <w:bCs/>
          <w:color w:val="C00000"/>
          <w:sz w:val="32"/>
          <w:szCs w:val="32"/>
          <w:u w:val="single"/>
        </w:rPr>
        <w:t xml:space="preserve"> </w:t>
      </w:r>
      <w:r>
        <w:rPr>
          <w:rFonts w:hint="eastAsia" w:ascii="Times New Roman" w:hAnsi="Times New Roman" w:eastAsia="方正仿宋_GBK"/>
          <w:bCs/>
          <w:color w:val="C00000"/>
          <w:sz w:val="32"/>
          <w:szCs w:val="32"/>
          <w:u w:val="single"/>
          <w:lang w:val="en-US" w:eastAsia="zh-CN"/>
        </w:rPr>
        <w:t>XX学校团委</w:t>
      </w:r>
      <w:r>
        <w:rPr>
          <w:rFonts w:ascii="Times New Roman" w:hAnsi="Times New Roman" w:eastAsia="方正仿宋_GBK"/>
          <w:bCs/>
          <w:color w:val="C00000"/>
          <w:sz w:val="32"/>
          <w:szCs w:val="32"/>
          <w:u w:val="single"/>
        </w:rPr>
        <w:t xml:space="preserve">  </w:t>
      </w:r>
      <w:r>
        <w:rPr>
          <w:rFonts w:ascii="Times New Roman" w:hAnsi="Times New Roman" w:eastAsia="方正仿宋_GBK"/>
          <w:bCs/>
          <w:sz w:val="32"/>
          <w:szCs w:val="32"/>
          <w:u w:val="single"/>
        </w:rPr>
        <w:t xml:space="preserve">         </w:t>
      </w:r>
      <w:bookmarkStart w:id="0" w:name="_GoBack"/>
      <w:bookmarkEnd w:id="0"/>
    </w:p>
    <w:tbl>
      <w:tblPr>
        <w:tblStyle w:val="7"/>
        <w:tblW w:w="13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587"/>
        <w:gridCol w:w="2721"/>
        <w:gridCol w:w="1984"/>
        <w:gridCol w:w="2041"/>
        <w:gridCol w:w="2041"/>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3" w:type="dxa"/>
          </w:tcPr>
          <w:p>
            <w:pPr>
              <w:spacing w:after="156" w:afterLines="50" w:line="560" w:lineRule="exact"/>
              <w:jc w:val="center"/>
              <w:rPr>
                <w:rFonts w:ascii="方正黑体_GBK" w:hAnsi="方正黑体_GBK" w:eastAsia="方正黑体_GBK" w:cs="方正黑体_GBK"/>
                <w:bCs/>
                <w:sz w:val="28"/>
                <w:szCs w:val="28"/>
                <w:u w:val="single"/>
              </w:rPr>
            </w:pPr>
            <w:r>
              <w:rPr>
                <w:rFonts w:hint="eastAsia" w:ascii="方正黑体_GBK" w:hAnsi="方正黑体_GBK" w:eastAsia="方正黑体_GBK" w:cs="方正黑体_GBK"/>
                <w:sz w:val="28"/>
                <w:szCs w:val="28"/>
              </w:rPr>
              <w:t>序号</w:t>
            </w:r>
          </w:p>
        </w:tc>
        <w:tc>
          <w:tcPr>
            <w:tcW w:w="1587" w:type="dxa"/>
          </w:tcPr>
          <w:p>
            <w:pPr>
              <w:spacing w:after="156" w:afterLines="50" w:line="560" w:lineRule="exact"/>
              <w:jc w:val="center"/>
              <w:rPr>
                <w:rFonts w:ascii="方正黑体_GBK" w:hAnsi="方正黑体_GBK" w:eastAsia="方正黑体_GBK" w:cs="方正黑体_GBK"/>
                <w:bCs/>
                <w:sz w:val="28"/>
                <w:szCs w:val="28"/>
                <w:u w:val="single"/>
              </w:rPr>
            </w:pPr>
            <w:r>
              <w:rPr>
                <w:rFonts w:hint="eastAsia" w:ascii="方正黑体_GBK" w:hAnsi="方正黑体_GBK" w:eastAsia="方正黑体_GBK" w:cs="方正黑体_GBK"/>
                <w:sz w:val="28"/>
                <w:szCs w:val="28"/>
              </w:rPr>
              <w:t>参赛组别</w:t>
            </w:r>
          </w:p>
        </w:tc>
        <w:tc>
          <w:tcPr>
            <w:tcW w:w="2721" w:type="dxa"/>
          </w:tcPr>
          <w:p>
            <w:pPr>
              <w:spacing w:after="156" w:afterLines="50" w:line="560" w:lineRule="exact"/>
              <w:jc w:val="center"/>
              <w:rPr>
                <w:rFonts w:ascii="方正黑体_GBK" w:hAnsi="方正黑体_GBK" w:eastAsia="方正黑体_GBK" w:cs="方正黑体_GBK"/>
                <w:bCs/>
                <w:sz w:val="28"/>
                <w:szCs w:val="28"/>
                <w:u w:val="single"/>
              </w:rPr>
            </w:pPr>
            <w:r>
              <w:rPr>
                <w:rFonts w:hint="eastAsia" w:ascii="方正黑体_GBK" w:hAnsi="方正黑体_GBK" w:eastAsia="方正黑体_GBK" w:cs="方正黑体_GBK"/>
                <w:sz w:val="28"/>
                <w:szCs w:val="28"/>
              </w:rPr>
              <w:t>参赛作品</w:t>
            </w:r>
          </w:p>
        </w:tc>
        <w:tc>
          <w:tcPr>
            <w:tcW w:w="1984" w:type="dxa"/>
          </w:tcPr>
          <w:p>
            <w:pPr>
              <w:spacing w:after="156" w:afterLines="50" w:line="56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主题单元</w:t>
            </w:r>
          </w:p>
        </w:tc>
        <w:tc>
          <w:tcPr>
            <w:tcW w:w="2041" w:type="dxa"/>
          </w:tcPr>
          <w:p>
            <w:pPr>
              <w:spacing w:after="156" w:afterLines="50" w:line="560" w:lineRule="exact"/>
              <w:jc w:val="center"/>
              <w:rPr>
                <w:rFonts w:ascii="方正黑体_GBK" w:hAnsi="方正黑体_GBK" w:eastAsia="方正黑体_GBK" w:cs="方正黑体_GBK"/>
                <w:bCs/>
                <w:sz w:val="28"/>
                <w:szCs w:val="28"/>
                <w:u w:val="single"/>
              </w:rPr>
            </w:pPr>
            <w:r>
              <w:rPr>
                <w:rFonts w:hint="eastAsia" w:ascii="方正黑体_GBK" w:hAnsi="方正黑体_GBK" w:eastAsia="方正黑体_GBK" w:cs="方正黑体_GBK"/>
                <w:sz w:val="28"/>
                <w:szCs w:val="28"/>
              </w:rPr>
              <w:t>负责人姓名</w:t>
            </w:r>
          </w:p>
        </w:tc>
        <w:tc>
          <w:tcPr>
            <w:tcW w:w="2041" w:type="dxa"/>
          </w:tcPr>
          <w:p>
            <w:pPr>
              <w:spacing w:after="156" w:afterLines="50" w:line="56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联系电话</w:t>
            </w:r>
          </w:p>
        </w:tc>
        <w:tc>
          <w:tcPr>
            <w:tcW w:w="2550" w:type="dxa"/>
          </w:tcPr>
          <w:p>
            <w:pPr>
              <w:spacing w:after="156" w:afterLines="50" w:line="560" w:lineRule="exact"/>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3" w:type="dxa"/>
          </w:tcPr>
          <w:p>
            <w:pPr>
              <w:spacing w:after="156" w:afterLines="50" w:line="560" w:lineRule="exact"/>
              <w:jc w:val="center"/>
              <w:rPr>
                <w:rFonts w:ascii="Times New Roman" w:hAnsi="Times New Roman" w:eastAsia="方正仿宋_GBK"/>
                <w:bCs/>
                <w:sz w:val="28"/>
                <w:szCs w:val="28"/>
              </w:rPr>
            </w:pPr>
            <w:r>
              <w:rPr>
                <w:rFonts w:ascii="Times New Roman" w:hAnsi="Times New Roman" w:eastAsia="方正仿宋_GBK"/>
                <w:bCs/>
                <w:sz w:val="28"/>
                <w:szCs w:val="28"/>
              </w:rPr>
              <w:t>1</w:t>
            </w:r>
          </w:p>
        </w:tc>
        <w:tc>
          <w:tcPr>
            <w:tcW w:w="1587" w:type="dxa"/>
          </w:tcPr>
          <w:p>
            <w:pPr>
              <w:spacing w:after="156" w:afterLines="50" w:line="560" w:lineRule="exact"/>
              <w:rPr>
                <w:rFonts w:ascii="Times New Roman" w:hAnsi="Times New Roman" w:eastAsia="方正仿宋_GBK"/>
                <w:bCs/>
                <w:sz w:val="36"/>
                <w:szCs w:val="36"/>
                <w:u w:val="single"/>
              </w:rPr>
            </w:pPr>
          </w:p>
        </w:tc>
        <w:tc>
          <w:tcPr>
            <w:tcW w:w="2721" w:type="dxa"/>
          </w:tcPr>
          <w:p>
            <w:pPr>
              <w:spacing w:after="156" w:afterLines="50" w:line="560" w:lineRule="exact"/>
              <w:rPr>
                <w:rFonts w:ascii="Times New Roman" w:hAnsi="Times New Roman" w:eastAsia="方正仿宋_GBK"/>
                <w:bCs/>
                <w:sz w:val="36"/>
                <w:szCs w:val="36"/>
                <w:u w:val="single"/>
              </w:rPr>
            </w:pPr>
          </w:p>
        </w:tc>
        <w:tc>
          <w:tcPr>
            <w:tcW w:w="1984" w:type="dxa"/>
          </w:tcPr>
          <w:p>
            <w:pPr>
              <w:spacing w:after="156" w:afterLines="50" w:line="560" w:lineRule="exact"/>
              <w:rPr>
                <w:rFonts w:ascii="Times New Roman" w:hAnsi="Times New Roman" w:eastAsia="方正仿宋_GBK"/>
                <w:bCs/>
                <w:sz w:val="36"/>
                <w:szCs w:val="36"/>
                <w:u w:val="single"/>
              </w:rPr>
            </w:pPr>
          </w:p>
        </w:tc>
        <w:tc>
          <w:tcPr>
            <w:tcW w:w="2041" w:type="dxa"/>
          </w:tcPr>
          <w:p>
            <w:pPr>
              <w:spacing w:after="156" w:afterLines="50" w:line="560" w:lineRule="exact"/>
              <w:rPr>
                <w:rFonts w:ascii="Times New Roman" w:hAnsi="Times New Roman" w:eastAsia="方正仿宋_GBK"/>
                <w:bCs/>
                <w:sz w:val="36"/>
                <w:szCs w:val="36"/>
                <w:u w:val="single"/>
              </w:rPr>
            </w:pPr>
          </w:p>
        </w:tc>
        <w:tc>
          <w:tcPr>
            <w:tcW w:w="2041" w:type="dxa"/>
          </w:tcPr>
          <w:p>
            <w:pPr>
              <w:spacing w:after="156" w:afterLines="50" w:line="560" w:lineRule="exact"/>
              <w:rPr>
                <w:rFonts w:ascii="Times New Roman" w:hAnsi="Times New Roman" w:eastAsia="方正仿宋_GBK"/>
                <w:bCs/>
                <w:sz w:val="36"/>
                <w:szCs w:val="36"/>
                <w:u w:val="single"/>
              </w:rPr>
            </w:pPr>
          </w:p>
        </w:tc>
        <w:tc>
          <w:tcPr>
            <w:tcW w:w="2550" w:type="dxa"/>
          </w:tcPr>
          <w:p>
            <w:pPr>
              <w:spacing w:after="156" w:afterLines="50" w:line="560" w:lineRule="exact"/>
              <w:rPr>
                <w:rFonts w:ascii="Times New Roman" w:hAnsi="Times New Roman" w:eastAsia="方正仿宋_GBK"/>
                <w:bCs/>
                <w:sz w:val="36"/>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3" w:type="dxa"/>
          </w:tcPr>
          <w:p>
            <w:pPr>
              <w:spacing w:after="156" w:afterLines="50" w:line="560" w:lineRule="exact"/>
              <w:jc w:val="center"/>
              <w:rPr>
                <w:rFonts w:ascii="Times New Roman" w:hAnsi="Times New Roman" w:eastAsia="方正仿宋_GBK"/>
                <w:bCs/>
                <w:sz w:val="28"/>
                <w:szCs w:val="28"/>
              </w:rPr>
            </w:pPr>
            <w:r>
              <w:rPr>
                <w:rFonts w:ascii="Times New Roman" w:hAnsi="Times New Roman" w:eastAsia="方正仿宋_GBK"/>
                <w:bCs/>
                <w:sz w:val="28"/>
                <w:szCs w:val="28"/>
              </w:rPr>
              <w:t>2</w:t>
            </w:r>
          </w:p>
        </w:tc>
        <w:tc>
          <w:tcPr>
            <w:tcW w:w="1587" w:type="dxa"/>
          </w:tcPr>
          <w:p>
            <w:pPr>
              <w:spacing w:after="156" w:afterLines="50" w:line="560" w:lineRule="exact"/>
              <w:rPr>
                <w:rFonts w:ascii="Times New Roman" w:hAnsi="Times New Roman" w:eastAsia="方正仿宋_GBK"/>
                <w:bCs/>
                <w:sz w:val="36"/>
                <w:szCs w:val="36"/>
                <w:u w:val="single"/>
              </w:rPr>
            </w:pPr>
          </w:p>
        </w:tc>
        <w:tc>
          <w:tcPr>
            <w:tcW w:w="2721" w:type="dxa"/>
          </w:tcPr>
          <w:p>
            <w:pPr>
              <w:spacing w:after="156" w:afterLines="50" w:line="560" w:lineRule="exact"/>
              <w:rPr>
                <w:rFonts w:ascii="Times New Roman" w:hAnsi="Times New Roman" w:eastAsia="方正仿宋_GBK"/>
                <w:bCs/>
                <w:sz w:val="36"/>
                <w:szCs w:val="36"/>
                <w:u w:val="single"/>
              </w:rPr>
            </w:pPr>
          </w:p>
        </w:tc>
        <w:tc>
          <w:tcPr>
            <w:tcW w:w="1984" w:type="dxa"/>
          </w:tcPr>
          <w:p>
            <w:pPr>
              <w:spacing w:after="156" w:afterLines="50" w:line="560" w:lineRule="exact"/>
              <w:rPr>
                <w:rFonts w:ascii="Times New Roman" w:hAnsi="Times New Roman" w:eastAsia="方正仿宋_GBK"/>
                <w:bCs/>
                <w:sz w:val="36"/>
                <w:szCs w:val="36"/>
                <w:u w:val="single"/>
              </w:rPr>
            </w:pPr>
          </w:p>
        </w:tc>
        <w:tc>
          <w:tcPr>
            <w:tcW w:w="2041" w:type="dxa"/>
          </w:tcPr>
          <w:p>
            <w:pPr>
              <w:spacing w:after="156" w:afterLines="50" w:line="560" w:lineRule="exact"/>
              <w:rPr>
                <w:rFonts w:ascii="Times New Roman" w:hAnsi="Times New Roman" w:eastAsia="方正仿宋_GBK"/>
                <w:bCs/>
                <w:sz w:val="36"/>
                <w:szCs w:val="36"/>
                <w:u w:val="single"/>
              </w:rPr>
            </w:pPr>
          </w:p>
        </w:tc>
        <w:tc>
          <w:tcPr>
            <w:tcW w:w="2041" w:type="dxa"/>
          </w:tcPr>
          <w:p>
            <w:pPr>
              <w:spacing w:after="156" w:afterLines="50" w:line="560" w:lineRule="exact"/>
              <w:rPr>
                <w:rFonts w:ascii="Times New Roman" w:hAnsi="Times New Roman" w:eastAsia="方正仿宋_GBK"/>
                <w:bCs/>
                <w:sz w:val="36"/>
                <w:szCs w:val="36"/>
                <w:u w:val="single"/>
              </w:rPr>
            </w:pPr>
          </w:p>
        </w:tc>
        <w:tc>
          <w:tcPr>
            <w:tcW w:w="2550" w:type="dxa"/>
          </w:tcPr>
          <w:p>
            <w:pPr>
              <w:spacing w:after="156" w:afterLines="50" w:line="560" w:lineRule="exact"/>
              <w:rPr>
                <w:rFonts w:ascii="Times New Roman" w:hAnsi="Times New Roman" w:eastAsia="方正仿宋_GBK"/>
                <w:bCs/>
                <w:sz w:val="36"/>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3" w:type="dxa"/>
          </w:tcPr>
          <w:p>
            <w:pPr>
              <w:spacing w:after="156" w:afterLines="50" w:line="560" w:lineRule="exact"/>
              <w:jc w:val="center"/>
              <w:rPr>
                <w:rFonts w:ascii="Times New Roman" w:hAnsi="Times New Roman" w:eastAsia="方正仿宋_GBK"/>
                <w:bCs/>
                <w:sz w:val="28"/>
                <w:szCs w:val="28"/>
              </w:rPr>
            </w:pPr>
            <w:r>
              <w:rPr>
                <w:rFonts w:ascii="Times New Roman" w:hAnsi="Times New Roman" w:eastAsia="方正仿宋_GBK"/>
                <w:bCs/>
                <w:sz w:val="28"/>
                <w:szCs w:val="28"/>
              </w:rPr>
              <w:t>3</w:t>
            </w:r>
          </w:p>
        </w:tc>
        <w:tc>
          <w:tcPr>
            <w:tcW w:w="1587" w:type="dxa"/>
          </w:tcPr>
          <w:p>
            <w:pPr>
              <w:spacing w:after="156" w:afterLines="50" w:line="560" w:lineRule="exact"/>
              <w:jc w:val="center"/>
              <w:rPr>
                <w:rFonts w:ascii="Times New Roman" w:hAnsi="Times New Roman" w:eastAsia="方正仿宋_GBK"/>
                <w:bCs/>
                <w:sz w:val="36"/>
                <w:szCs w:val="36"/>
                <w:u w:val="single"/>
              </w:rPr>
            </w:pPr>
          </w:p>
        </w:tc>
        <w:tc>
          <w:tcPr>
            <w:tcW w:w="2721" w:type="dxa"/>
          </w:tcPr>
          <w:p>
            <w:pPr>
              <w:spacing w:after="156" w:afterLines="50" w:line="560" w:lineRule="exact"/>
              <w:jc w:val="center"/>
              <w:rPr>
                <w:rFonts w:ascii="Times New Roman" w:hAnsi="Times New Roman" w:eastAsia="方正仿宋_GBK"/>
                <w:bCs/>
                <w:sz w:val="36"/>
                <w:szCs w:val="36"/>
                <w:u w:val="single"/>
              </w:rPr>
            </w:pPr>
          </w:p>
        </w:tc>
        <w:tc>
          <w:tcPr>
            <w:tcW w:w="1984" w:type="dxa"/>
          </w:tcPr>
          <w:p>
            <w:pPr>
              <w:spacing w:after="156" w:afterLines="50" w:line="560" w:lineRule="exact"/>
              <w:jc w:val="center"/>
              <w:rPr>
                <w:rFonts w:ascii="Times New Roman" w:hAnsi="Times New Roman" w:eastAsia="方正仿宋_GBK"/>
                <w:bCs/>
                <w:sz w:val="36"/>
                <w:szCs w:val="36"/>
                <w:u w:val="single"/>
              </w:rPr>
            </w:pPr>
          </w:p>
        </w:tc>
        <w:tc>
          <w:tcPr>
            <w:tcW w:w="2041" w:type="dxa"/>
          </w:tcPr>
          <w:p>
            <w:pPr>
              <w:spacing w:after="156" w:afterLines="50" w:line="560" w:lineRule="exact"/>
              <w:jc w:val="center"/>
              <w:rPr>
                <w:rFonts w:ascii="Times New Roman" w:hAnsi="Times New Roman" w:eastAsia="方正仿宋_GBK"/>
                <w:bCs/>
                <w:sz w:val="36"/>
                <w:szCs w:val="36"/>
                <w:u w:val="single"/>
              </w:rPr>
            </w:pPr>
          </w:p>
        </w:tc>
        <w:tc>
          <w:tcPr>
            <w:tcW w:w="2041" w:type="dxa"/>
          </w:tcPr>
          <w:p>
            <w:pPr>
              <w:spacing w:after="156" w:afterLines="50" w:line="560" w:lineRule="exact"/>
              <w:jc w:val="center"/>
              <w:rPr>
                <w:rFonts w:ascii="Times New Roman" w:hAnsi="Times New Roman" w:eastAsia="方正仿宋_GBK"/>
                <w:bCs/>
                <w:sz w:val="36"/>
                <w:szCs w:val="36"/>
                <w:u w:val="single"/>
              </w:rPr>
            </w:pPr>
          </w:p>
        </w:tc>
        <w:tc>
          <w:tcPr>
            <w:tcW w:w="2550" w:type="dxa"/>
          </w:tcPr>
          <w:p>
            <w:pPr>
              <w:spacing w:after="156" w:afterLines="50" w:line="560" w:lineRule="exact"/>
              <w:jc w:val="center"/>
              <w:rPr>
                <w:rFonts w:ascii="Times New Roman" w:hAnsi="Times New Roman" w:eastAsia="方正仿宋_GBK"/>
                <w:bCs/>
                <w:sz w:val="36"/>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3" w:type="dxa"/>
          </w:tcPr>
          <w:p>
            <w:pPr>
              <w:spacing w:after="156" w:afterLines="50" w:line="560" w:lineRule="exact"/>
              <w:jc w:val="center"/>
              <w:rPr>
                <w:rFonts w:ascii="Times New Roman" w:hAnsi="Times New Roman" w:eastAsia="方正仿宋_GBK"/>
                <w:bCs/>
                <w:sz w:val="28"/>
                <w:szCs w:val="28"/>
              </w:rPr>
            </w:pPr>
          </w:p>
        </w:tc>
        <w:tc>
          <w:tcPr>
            <w:tcW w:w="1587" w:type="dxa"/>
          </w:tcPr>
          <w:p>
            <w:pPr>
              <w:spacing w:after="156" w:afterLines="50" w:line="560" w:lineRule="exact"/>
              <w:rPr>
                <w:rFonts w:ascii="Times New Roman" w:hAnsi="Times New Roman" w:eastAsia="方正仿宋_GBK"/>
                <w:bCs/>
                <w:sz w:val="36"/>
                <w:szCs w:val="36"/>
                <w:u w:val="single"/>
              </w:rPr>
            </w:pPr>
          </w:p>
        </w:tc>
        <w:tc>
          <w:tcPr>
            <w:tcW w:w="2721" w:type="dxa"/>
          </w:tcPr>
          <w:p>
            <w:pPr>
              <w:spacing w:after="156" w:afterLines="50" w:line="560" w:lineRule="exact"/>
              <w:rPr>
                <w:rFonts w:ascii="Times New Roman" w:hAnsi="Times New Roman" w:eastAsia="方正仿宋_GBK"/>
                <w:bCs/>
                <w:sz w:val="36"/>
                <w:szCs w:val="36"/>
                <w:u w:val="single"/>
              </w:rPr>
            </w:pPr>
          </w:p>
        </w:tc>
        <w:tc>
          <w:tcPr>
            <w:tcW w:w="1984" w:type="dxa"/>
          </w:tcPr>
          <w:p>
            <w:pPr>
              <w:spacing w:after="156" w:afterLines="50" w:line="560" w:lineRule="exact"/>
              <w:rPr>
                <w:rFonts w:ascii="Times New Roman" w:hAnsi="Times New Roman" w:eastAsia="方正仿宋_GBK"/>
                <w:bCs/>
                <w:sz w:val="36"/>
                <w:szCs w:val="36"/>
                <w:u w:val="single"/>
              </w:rPr>
            </w:pPr>
          </w:p>
        </w:tc>
        <w:tc>
          <w:tcPr>
            <w:tcW w:w="2041" w:type="dxa"/>
          </w:tcPr>
          <w:p>
            <w:pPr>
              <w:spacing w:after="156" w:afterLines="50" w:line="560" w:lineRule="exact"/>
              <w:rPr>
                <w:rFonts w:ascii="Times New Roman" w:hAnsi="Times New Roman" w:eastAsia="方正仿宋_GBK"/>
                <w:bCs/>
                <w:sz w:val="36"/>
                <w:szCs w:val="36"/>
                <w:u w:val="single"/>
              </w:rPr>
            </w:pPr>
          </w:p>
        </w:tc>
        <w:tc>
          <w:tcPr>
            <w:tcW w:w="2041" w:type="dxa"/>
          </w:tcPr>
          <w:p>
            <w:pPr>
              <w:spacing w:after="156" w:afterLines="50" w:line="560" w:lineRule="exact"/>
              <w:rPr>
                <w:rFonts w:ascii="Times New Roman" w:hAnsi="Times New Roman" w:eastAsia="方正仿宋_GBK"/>
                <w:bCs/>
                <w:sz w:val="36"/>
                <w:szCs w:val="36"/>
                <w:u w:val="single"/>
              </w:rPr>
            </w:pPr>
          </w:p>
        </w:tc>
        <w:tc>
          <w:tcPr>
            <w:tcW w:w="2550" w:type="dxa"/>
          </w:tcPr>
          <w:p>
            <w:pPr>
              <w:spacing w:after="156" w:afterLines="50" w:line="560" w:lineRule="exact"/>
              <w:rPr>
                <w:rFonts w:ascii="Times New Roman" w:hAnsi="Times New Roman" w:eastAsia="方正仿宋_GBK"/>
                <w:bCs/>
                <w:sz w:val="36"/>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3" w:type="dxa"/>
          </w:tcPr>
          <w:p>
            <w:pPr>
              <w:spacing w:after="156" w:afterLines="50" w:line="560" w:lineRule="exact"/>
              <w:jc w:val="center"/>
              <w:rPr>
                <w:rFonts w:ascii="Times New Roman" w:hAnsi="Times New Roman" w:eastAsia="方正仿宋_GBK"/>
                <w:bCs/>
                <w:sz w:val="28"/>
                <w:szCs w:val="28"/>
              </w:rPr>
            </w:pPr>
          </w:p>
        </w:tc>
        <w:tc>
          <w:tcPr>
            <w:tcW w:w="1587" w:type="dxa"/>
          </w:tcPr>
          <w:p>
            <w:pPr>
              <w:spacing w:after="156" w:afterLines="50" w:line="560" w:lineRule="exact"/>
              <w:rPr>
                <w:rFonts w:ascii="Times New Roman" w:hAnsi="Times New Roman" w:eastAsia="方正仿宋_GBK"/>
                <w:bCs/>
                <w:sz w:val="36"/>
                <w:szCs w:val="36"/>
                <w:u w:val="single"/>
              </w:rPr>
            </w:pPr>
          </w:p>
        </w:tc>
        <w:tc>
          <w:tcPr>
            <w:tcW w:w="2721" w:type="dxa"/>
          </w:tcPr>
          <w:p>
            <w:pPr>
              <w:spacing w:after="156" w:afterLines="50" w:line="560" w:lineRule="exact"/>
              <w:rPr>
                <w:rFonts w:ascii="Times New Roman" w:hAnsi="Times New Roman" w:eastAsia="方正仿宋_GBK"/>
                <w:bCs/>
                <w:sz w:val="36"/>
                <w:szCs w:val="36"/>
                <w:u w:val="single"/>
              </w:rPr>
            </w:pPr>
          </w:p>
        </w:tc>
        <w:tc>
          <w:tcPr>
            <w:tcW w:w="1984" w:type="dxa"/>
          </w:tcPr>
          <w:p>
            <w:pPr>
              <w:spacing w:after="156" w:afterLines="50" w:line="560" w:lineRule="exact"/>
              <w:rPr>
                <w:rFonts w:ascii="Times New Roman" w:hAnsi="Times New Roman" w:eastAsia="方正仿宋_GBK"/>
                <w:bCs/>
                <w:sz w:val="36"/>
                <w:szCs w:val="36"/>
                <w:u w:val="single"/>
              </w:rPr>
            </w:pPr>
          </w:p>
        </w:tc>
        <w:tc>
          <w:tcPr>
            <w:tcW w:w="2041" w:type="dxa"/>
          </w:tcPr>
          <w:p>
            <w:pPr>
              <w:spacing w:after="156" w:afterLines="50" w:line="560" w:lineRule="exact"/>
              <w:rPr>
                <w:rFonts w:ascii="Times New Roman" w:hAnsi="Times New Roman" w:eastAsia="方正仿宋_GBK"/>
                <w:bCs/>
                <w:sz w:val="36"/>
                <w:szCs w:val="36"/>
                <w:u w:val="single"/>
              </w:rPr>
            </w:pPr>
          </w:p>
        </w:tc>
        <w:tc>
          <w:tcPr>
            <w:tcW w:w="2041" w:type="dxa"/>
          </w:tcPr>
          <w:p>
            <w:pPr>
              <w:spacing w:after="156" w:afterLines="50" w:line="560" w:lineRule="exact"/>
              <w:rPr>
                <w:rFonts w:ascii="Times New Roman" w:hAnsi="Times New Roman" w:eastAsia="方正仿宋_GBK"/>
                <w:bCs/>
                <w:sz w:val="36"/>
                <w:szCs w:val="36"/>
                <w:u w:val="single"/>
              </w:rPr>
            </w:pPr>
          </w:p>
        </w:tc>
        <w:tc>
          <w:tcPr>
            <w:tcW w:w="2550" w:type="dxa"/>
          </w:tcPr>
          <w:p>
            <w:pPr>
              <w:spacing w:after="156" w:afterLines="50" w:line="560" w:lineRule="exact"/>
              <w:rPr>
                <w:rFonts w:ascii="Times New Roman" w:hAnsi="Times New Roman" w:eastAsia="方正仿宋_GBK"/>
                <w:bCs/>
                <w:sz w:val="36"/>
                <w:szCs w:val="36"/>
                <w:u w:val="single"/>
              </w:rPr>
            </w:pPr>
          </w:p>
        </w:tc>
      </w:tr>
    </w:tbl>
    <w:p>
      <w:pPr>
        <w:rPr>
          <w:rFonts w:hint="eastAsia" w:ascii="Times New Roman" w:hAnsi="Times New Roman" w:eastAsia="方正仿宋_GBK"/>
          <w:sz w:val="22"/>
          <w:szCs w:val="28"/>
        </w:rPr>
      </w:pPr>
    </w:p>
    <w:sectPr>
      <w:footerReference r:id="rId3" w:type="default"/>
      <w:pgSz w:w="16838" w:h="11906" w:orient="landscape"/>
      <w:pgMar w:top="1587" w:right="1440" w:bottom="1587"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9808579-4B19-43B9-9032-D104921AE4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embedRegular r:id="rId2" w:fontKey="{F7962C2E-EF43-4762-9DD0-B174BBC73699}"/>
  </w:font>
  <w:font w:name="Arial Black">
    <w:panose1 w:val="020B0A04020102020204"/>
    <w:charset w:val="00"/>
    <w:family w:val="swiss"/>
    <w:pitch w:val="default"/>
    <w:sig w:usb0="00000287" w:usb1="00000000" w:usb2="00000000" w:usb3="00000000" w:csb0="2000009F" w:csb1="DFD70000"/>
  </w:font>
  <w:font w:name="方正仿宋_GBK">
    <w:panose1 w:val="03000509000000000000"/>
    <w:charset w:val="86"/>
    <w:family w:val="script"/>
    <w:pitch w:val="default"/>
    <w:sig w:usb0="00000001" w:usb1="080E0000" w:usb2="00000000" w:usb3="00000000" w:csb0="00040000" w:csb1="00000000"/>
    <w:embedRegular r:id="rId3" w:fontKey="{A31C0101-ADA9-44ED-BA98-7DD58318DD73}"/>
  </w:font>
  <w:font w:name="方正黑体_GBK">
    <w:panose1 w:val="03000509000000000000"/>
    <w:charset w:val="86"/>
    <w:family w:val="script"/>
    <w:pitch w:val="default"/>
    <w:sig w:usb0="00000001" w:usb1="080E0000" w:usb2="00000000" w:usb3="00000000" w:csb0="00040000" w:csb1="00000000"/>
    <w:embedRegular r:id="rId4" w:fontKey="{34806902-53F1-4A39-9EF2-79F8A1CC66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M2Q0OTNkZDlkNmJjNjkwMmQxOWZmNDk4ODBmNTAifQ=="/>
  </w:docVars>
  <w:rsids>
    <w:rsidRoot w:val="67AD4AD0"/>
    <w:rsid w:val="00067504"/>
    <w:rsid w:val="000A0EEA"/>
    <w:rsid w:val="00162315"/>
    <w:rsid w:val="00177D73"/>
    <w:rsid w:val="001C42AC"/>
    <w:rsid w:val="002B6006"/>
    <w:rsid w:val="003045F3"/>
    <w:rsid w:val="0039301F"/>
    <w:rsid w:val="0056539A"/>
    <w:rsid w:val="007512DF"/>
    <w:rsid w:val="00836967"/>
    <w:rsid w:val="00884192"/>
    <w:rsid w:val="0088696C"/>
    <w:rsid w:val="00944745"/>
    <w:rsid w:val="00A20427"/>
    <w:rsid w:val="00A70726"/>
    <w:rsid w:val="00A83548"/>
    <w:rsid w:val="00B70D4F"/>
    <w:rsid w:val="00CA762E"/>
    <w:rsid w:val="00CC13FD"/>
    <w:rsid w:val="00D2221E"/>
    <w:rsid w:val="00EC014C"/>
    <w:rsid w:val="00F065A0"/>
    <w:rsid w:val="10F726AC"/>
    <w:rsid w:val="1F9F3830"/>
    <w:rsid w:val="24EC0600"/>
    <w:rsid w:val="264F36B6"/>
    <w:rsid w:val="2B536BAA"/>
    <w:rsid w:val="2FC6609B"/>
    <w:rsid w:val="31F167D5"/>
    <w:rsid w:val="320B2213"/>
    <w:rsid w:val="39776AF2"/>
    <w:rsid w:val="3A0F7ABC"/>
    <w:rsid w:val="3CDA6196"/>
    <w:rsid w:val="3E43485C"/>
    <w:rsid w:val="3F7036D0"/>
    <w:rsid w:val="41B810BD"/>
    <w:rsid w:val="41F11C80"/>
    <w:rsid w:val="45F24D31"/>
    <w:rsid w:val="52DC09F6"/>
    <w:rsid w:val="547E361D"/>
    <w:rsid w:val="57875362"/>
    <w:rsid w:val="5A386147"/>
    <w:rsid w:val="5A7326CC"/>
    <w:rsid w:val="5C327C59"/>
    <w:rsid w:val="5E067EC8"/>
    <w:rsid w:val="5F4955F3"/>
    <w:rsid w:val="601B1EE1"/>
    <w:rsid w:val="644D3737"/>
    <w:rsid w:val="678673E4"/>
    <w:rsid w:val="67AD4AD0"/>
    <w:rsid w:val="6E261E43"/>
    <w:rsid w:val="6EA30463"/>
    <w:rsid w:val="703E727F"/>
    <w:rsid w:val="72D66B02"/>
    <w:rsid w:val="788E5473"/>
    <w:rsid w:val="7ABE4C8F"/>
    <w:rsid w:val="7D052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345"/>
    </w:pPr>
    <w:rPr>
      <w:rFonts w:ascii="Arial Black" w:hAnsi="Arial Black" w:eastAsia="Arial Black" w:cs="Arial Black"/>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qFormat/>
    <w:uiPriority w:val="34"/>
    <w:pPr>
      <w:ind w:firstLine="420"/>
    </w:pPr>
    <w:rPr>
      <w:rFonts w:ascii="宋体" w:hAnsi="宋体" w:eastAsia="宋体" w:cs="宋体"/>
      <w:color w:val="000000"/>
      <w:kern w:val="2"/>
      <w:sz w:val="24"/>
      <w:szCs w:val="24"/>
      <w:lang w:val="en-US" w:eastAsia="zh-CN" w:bidi="ar-SA"/>
    </w:rPr>
  </w:style>
  <w:style w:type="paragraph" w:styleId="10">
    <w:name w:val="List Paragraph"/>
    <w:basedOn w:val="1"/>
    <w:qFormat/>
    <w:uiPriority w:val="34"/>
    <w:pPr>
      <w:ind w:firstLine="420" w:firstLineChars="200"/>
    </w:pPr>
  </w:style>
  <w:style w:type="paragraph" w:customStyle="1" w:styleId="11">
    <w:name w:val="List Paragraph_8c2c2000-e56e-4e02-89c4-2fdd905dedbc"/>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Words>
  <Characters>126</Characters>
  <Lines>1</Lines>
  <Paragraphs>1</Paragraphs>
  <TotalTime>10</TotalTime>
  <ScaleCrop>false</ScaleCrop>
  <LinksUpToDate>false</LinksUpToDate>
  <CharactersWithSpaces>146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2023-10-05T10:11:00Z</dcterms:created>
  <dc:creator>章鱼脚沾芝麻酱</dc:creator>
  <cp:lastModifiedBy>123</cp:lastModifiedBy>
  <dcterms:modified xsi:type="dcterms:W3CDTF">2023-11-22T08:13:13Z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28E6B7E1074A44B8A0BA5398F45F6AF0_13</vt:lpwstr>
  </property>
</Properties>
</file>